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34"/>
        <w:gridCol w:w="3083"/>
        <w:gridCol w:w="3138"/>
      </w:tblGrid>
      <w:tr w:rsidR="00375980" w:rsidRPr="001A713C" w:rsidTr="00064221">
        <w:tc>
          <w:tcPr>
            <w:tcW w:w="3190" w:type="dxa"/>
            <w:shd w:val="clear" w:color="auto" w:fill="FFFFFF" w:themeFill="background1"/>
          </w:tcPr>
          <w:p w:rsidR="00375980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 </w:t>
            </w:r>
          </w:p>
          <w:p w:rsidR="00375980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80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375980" w:rsidRPr="00A8082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75980" w:rsidRPr="00A8082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375980" w:rsidRPr="00A8082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№33</w:t>
            </w:r>
          </w:p>
          <w:p w:rsidR="00375980" w:rsidRPr="00A8082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>№01-14/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082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5980" w:rsidRPr="00520CD0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8082C"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  <w:proofErr w:type="spellEnd"/>
            <w:r w:rsidRPr="00A8082C">
              <w:rPr>
                <w:rFonts w:ascii="Times New Roman" w:hAnsi="Times New Roman" w:cs="Times New Roman"/>
                <w:sz w:val="24"/>
                <w:szCs w:val="24"/>
              </w:rPr>
              <w:t xml:space="preserve"> Т.С._________</w:t>
            </w:r>
          </w:p>
        </w:tc>
      </w:tr>
      <w:tr w:rsidR="00375980" w:rsidRPr="001A713C" w:rsidTr="00064221">
        <w:tc>
          <w:tcPr>
            <w:tcW w:w="3190" w:type="dxa"/>
            <w:shd w:val="clear" w:color="auto" w:fill="FFFFFF" w:themeFill="background1"/>
          </w:tcPr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375980" w:rsidRPr="001A713C" w:rsidRDefault="00375980" w:rsidP="00064221">
            <w:pPr>
              <w:pStyle w:val="a3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8B" w:rsidRDefault="00375980" w:rsidP="00375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80">
        <w:rPr>
          <w:rFonts w:ascii="Times New Roman" w:hAnsi="Times New Roman" w:cs="Times New Roman"/>
          <w:b/>
          <w:sz w:val="24"/>
          <w:szCs w:val="24"/>
        </w:rPr>
        <w:t>Положение о проектной деятельности учащихся</w:t>
      </w:r>
    </w:p>
    <w:p w:rsidR="00375980" w:rsidRPr="00375980" w:rsidRDefault="00375980" w:rsidP="003759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5980" w:rsidRP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75980">
        <w:rPr>
          <w:rFonts w:ascii="Times New Roman" w:hAnsi="Times New Roman" w:cs="Times New Roman"/>
          <w:sz w:val="24"/>
          <w:szCs w:val="24"/>
        </w:rPr>
        <w:t>Настоящее положение составлено на основе Федерального закона «Об образовании Российской Федерации» в рамках реализации ФГОС и определяет цели и задачи проектной деятель</w:t>
      </w:r>
      <w:r w:rsidR="00AB2FFC">
        <w:rPr>
          <w:rFonts w:ascii="Times New Roman" w:hAnsi="Times New Roman" w:cs="Times New Roman"/>
          <w:sz w:val="24"/>
          <w:szCs w:val="24"/>
        </w:rPr>
        <w:t>ности в МОБУ СОШ №33 им. Л. А</w:t>
      </w:r>
      <w:r w:rsidRPr="00375980">
        <w:rPr>
          <w:rFonts w:ascii="Times New Roman" w:hAnsi="Times New Roman" w:cs="Times New Roman"/>
          <w:sz w:val="24"/>
          <w:szCs w:val="24"/>
        </w:rPr>
        <w:t>.</w:t>
      </w:r>
      <w:r w:rsidR="00AB2FFC">
        <w:rPr>
          <w:rFonts w:ascii="Times New Roman" w:hAnsi="Times New Roman" w:cs="Times New Roman"/>
          <w:sz w:val="24"/>
          <w:szCs w:val="24"/>
        </w:rPr>
        <w:t xml:space="preserve"> </w:t>
      </w:r>
      <w:r w:rsidRPr="00375980">
        <w:rPr>
          <w:rFonts w:ascii="Times New Roman" w:hAnsi="Times New Roman" w:cs="Times New Roman"/>
          <w:sz w:val="24"/>
          <w:szCs w:val="24"/>
        </w:rPr>
        <w:t>Колосовой ГО «город Якутск», порядок ее организации и общие требования к содержанию и оценке проектных работ учащихся.</w:t>
      </w:r>
    </w:p>
    <w:p w:rsid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проектной деятельностью подразумевается целенаправленно организованная работа творческих групп педагогов и школьников по разрешению одной из актуальных социальных или учебных проблем. В основе проектной деятельности лежит системно-деятельностный подход как принцип организации образовательного процесса по ФГОС ООО. </w:t>
      </w:r>
    </w:p>
    <w:p w:rsidR="00375980" w:rsidRDefault="00375980" w:rsidP="004F3FF4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 защита индивидуального или группового проекта является итоговой оценкой достижения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 </w:t>
      </w:r>
    </w:p>
    <w:p w:rsidR="00375980" w:rsidRDefault="00375980" w:rsidP="00375980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:rsidR="00375980" w:rsidRDefault="00375980" w:rsidP="0037598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980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375980" w:rsidRDefault="00AB2FFC" w:rsidP="004F3FF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C">
        <w:rPr>
          <w:rFonts w:ascii="Times New Roman" w:hAnsi="Times New Roman" w:cs="Times New Roman"/>
          <w:sz w:val="24"/>
          <w:szCs w:val="24"/>
        </w:rPr>
        <w:t>Цели определяются как их личност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B2FFC">
        <w:rPr>
          <w:rFonts w:ascii="Times New Roman" w:hAnsi="Times New Roman" w:cs="Times New Roman"/>
          <w:sz w:val="24"/>
          <w:szCs w:val="24"/>
        </w:rPr>
        <w:t>ыми, так и социальными мотивами: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проектной деятельности в современный образовательный процесс;</w:t>
      </w:r>
    </w:p>
    <w:p w:rsidR="00AD0D3E" w:rsidRDefault="00AD0D3E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предпрофильной подготовки учащихся среднего звена;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ключевых компетенций, необходимых сегодня каждому члену общества в условиях введения ФГОС второго поколения, оценка достижения результатов образования;</w:t>
      </w:r>
    </w:p>
    <w:p w:rsidR="00AB2FFC" w:rsidRPr="00AB2FFC" w:rsidRDefault="004F3FF4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активного, ответственного гражданина и творческого созидателя общества в рамках реализации основной образовательной программы образовательного учреждения. </w:t>
      </w:r>
    </w:p>
    <w:p w:rsidR="00AB2FFC" w:rsidRDefault="00AB2FFC" w:rsidP="004F3FF4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2FFC">
        <w:rPr>
          <w:rFonts w:ascii="Times New Roman" w:hAnsi="Times New Roman" w:cs="Times New Roman"/>
          <w:sz w:val="24"/>
          <w:szCs w:val="24"/>
        </w:rPr>
        <w:t>Задачи проектной деятельности: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E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Самостоятельное приобретение недостающих знаний из разных источников.</w:t>
      </w:r>
    </w:p>
    <w:p w:rsidR="00AB2FFC" w:rsidRDefault="00DA3EE0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2FFC">
        <w:rPr>
          <w:rFonts w:ascii="Times New Roman" w:hAnsi="Times New Roman" w:cs="Times New Roman"/>
          <w:sz w:val="24"/>
          <w:szCs w:val="24"/>
        </w:rPr>
        <w:t>Умение пользоваться приобретенными знаниями для решения познавательных и практических задач.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E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навыков сбора и обработки информации, ее анализа и обобщения. </w:t>
      </w:r>
    </w:p>
    <w:p w:rsidR="00AB2FFC" w:rsidRP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B2FFC">
        <w:rPr>
          <w:rFonts w:ascii="Times New Roman" w:hAnsi="Times New Roman" w:cs="Times New Roman"/>
          <w:sz w:val="24"/>
          <w:szCs w:val="24"/>
        </w:rPr>
        <w:t>Приобретение коммуникативных навыков, работая в группах.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3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Вовлечение учащихся в социально-значимую, исследовательскую, созидательную деятельность. </w:t>
      </w:r>
    </w:p>
    <w:p w:rsidR="00AB2FFC" w:rsidRDefault="00AB2FFC" w:rsidP="004F3FF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FF4" w:rsidRDefault="004F3FF4" w:rsidP="004F3FF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F4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4F3FF4" w:rsidRDefault="004F3FF4" w:rsidP="004F3FF4">
      <w:pPr>
        <w:pStyle w:val="a3"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– форма организации совместной деятельности учителя и обучающихся, совокупность приемов и действий в их определенной последовательности, направленной на достижение поставленной цели – решение конкретной проблемы, значимой для учащихся и оформленной в виде конечного продукта.  </w:t>
      </w:r>
    </w:p>
    <w:p w:rsidR="004F3FF4" w:rsidRDefault="004F3FF4" w:rsidP="004F3FF4">
      <w:pPr>
        <w:pStyle w:val="a3"/>
        <w:numPr>
          <w:ilvl w:val="1"/>
          <w:numId w:val="2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проектной деятельности обучающихся могут быть представлены по следующим основаниям: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видам проектов: информационный (сбор информации о каком-либо объекте, явлении), исследовательский, творческий (литературные вечера, спектакли, экскурси</w:t>
      </w:r>
      <w:r w:rsidR="00DA3EE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социальный, прикладной</w:t>
      </w:r>
      <w:r w:rsidR="001B3235">
        <w:rPr>
          <w:rFonts w:ascii="Times New Roman" w:hAnsi="Times New Roman" w:cs="Times New Roman"/>
          <w:sz w:val="24"/>
          <w:szCs w:val="24"/>
        </w:rPr>
        <w:t xml:space="preserve"> (практико-ориентированный)</w:t>
      </w:r>
      <w:r>
        <w:rPr>
          <w:rFonts w:ascii="Times New Roman" w:hAnsi="Times New Roman" w:cs="Times New Roman"/>
          <w:sz w:val="24"/>
          <w:szCs w:val="24"/>
        </w:rPr>
        <w:t>, игровой.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содержанию: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3FF4" w:rsidRDefault="004F3FF4" w:rsidP="004F3F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количеству участников: индивидуальный, парный, групповой, коллективный.</w:t>
      </w:r>
    </w:p>
    <w:p w:rsidR="001B3235" w:rsidRDefault="001B3235" w:rsidP="001B3235">
      <w:pPr>
        <w:pStyle w:val="a3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4F3FF4" w:rsidRDefault="001B3235" w:rsidP="001B323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35">
        <w:rPr>
          <w:rFonts w:ascii="Times New Roman" w:hAnsi="Times New Roman" w:cs="Times New Roman"/>
          <w:b/>
          <w:sz w:val="24"/>
          <w:szCs w:val="24"/>
        </w:rPr>
        <w:t>Содержание и результаты</w:t>
      </w:r>
    </w:p>
    <w:p w:rsidR="009E4249" w:rsidRDefault="001B3235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3235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составной частью учебной и внеурочной деятельности учащихся. </w:t>
      </w:r>
      <w:r w:rsidR="009E4249">
        <w:rPr>
          <w:rFonts w:ascii="Times New Roman" w:hAnsi="Times New Roman" w:cs="Times New Roman"/>
          <w:sz w:val="24"/>
          <w:szCs w:val="24"/>
        </w:rPr>
        <w:t>Темы проектов выбираются с учетом приоритетных направлений развития школы и индивидуальных интересов учащихся.</w:t>
      </w:r>
    </w:p>
    <w:p w:rsidR="009E4249" w:rsidRDefault="009E4249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введения ФГОС ООО все учащиеся 7,8 классов выполняют итоговый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 как результат внеурочной деятельности. Руководителем проекта назначается педагог, координирующий занятия по направлению, выбранному учащимся.</w:t>
      </w:r>
    </w:p>
    <w:p w:rsidR="009E4249" w:rsidRDefault="009E4249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как форма промежуточной аттестации должен</w:t>
      </w:r>
      <w:r w:rsidR="008A7673">
        <w:rPr>
          <w:rFonts w:ascii="Times New Roman" w:hAnsi="Times New Roman" w:cs="Times New Roman"/>
          <w:sz w:val="24"/>
          <w:szCs w:val="24"/>
        </w:rPr>
        <w:t xml:space="preserve"> иметь практическую направленность, социальную значимость, возможность применения в той или иной сфере деятельности. 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работа не допускает какие-либо виды плагиата. Использование информационных источников обязательно сопровождается ссылкой на эти источники.  </w:t>
      </w:r>
    </w:p>
    <w:p w:rsidR="008A7673" w:rsidRDefault="00B63D0B" w:rsidP="008A7673">
      <w:pPr>
        <w:pStyle w:val="a3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</w:t>
      </w:r>
      <w:r w:rsidR="008A7673">
        <w:rPr>
          <w:rFonts w:ascii="Times New Roman" w:hAnsi="Times New Roman" w:cs="Times New Roman"/>
          <w:sz w:val="24"/>
          <w:szCs w:val="24"/>
        </w:rPr>
        <w:t xml:space="preserve"> проходит </w:t>
      </w:r>
      <w:r>
        <w:rPr>
          <w:rFonts w:ascii="Times New Roman" w:hAnsi="Times New Roman" w:cs="Times New Roman"/>
          <w:sz w:val="24"/>
          <w:szCs w:val="24"/>
        </w:rPr>
        <w:t xml:space="preserve">публично </w:t>
      </w:r>
      <w:r w:rsidR="008A7673">
        <w:rPr>
          <w:rFonts w:ascii="Times New Roman" w:hAnsi="Times New Roman" w:cs="Times New Roman"/>
          <w:sz w:val="24"/>
          <w:szCs w:val="24"/>
        </w:rPr>
        <w:t>на школьной научно-практической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в виде устной или компьютерной презентации</w:t>
      </w:r>
      <w:r w:rsidR="008A7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Время для защиты – 5-7 минут.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Продуктом проектной деятельности, который выносится на защиту может быть: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письменная работа (эссе, реферат, обзорные материалы, стендовый доклад и др.)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творческая работа, представленная в виде стихотворного произведения, инсц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енировки, художественной декламации, компьютерной анимации и пр.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материальный объект, макет, конструкторское изделие.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отчётные материалы по социальному проекту.</w:t>
      </w:r>
    </w:p>
    <w:p w:rsidR="008A7673" w:rsidRDefault="008A7673" w:rsidP="008A767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мультимедийный продукт, чертеж изделия, бизнес-план, газета, видеофильм, статья, костюм, изделие, электронное учебное пособие, выставка и т.п.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Для защиты итогового проекта обучающиеся готовят: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продукт проектной деятельности</w:t>
      </w:r>
      <w:r w:rsidR="00B63D0B">
        <w:rPr>
          <w:rFonts w:ascii="Times New Roman" w:hAnsi="Times New Roman" w:cs="Times New Roman"/>
          <w:sz w:val="24"/>
          <w:szCs w:val="24"/>
        </w:rPr>
        <w:t>.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краткую пояснительную записку к проекту</w:t>
      </w:r>
      <w:r w:rsidR="00B63D0B">
        <w:rPr>
          <w:rFonts w:ascii="Times New Roman" w:hAnsi="Times New Roman" w:cs="Times New Roman"/>
          <w:sz w:val="24"/>
          <w:szCs w:val="24"/>
        </w:rPr>
        <w:t xml:space="preserve"> (1стр.)</w:t>
      </w:r>
      <w:r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8A7673" w:rsidRDefault="008A7673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исходного замысла, цели, </w:t>
      </w:r>
      <w:r w:rsidR="00B63D0B">
        <w:rPr>
          <w:rFonts w:ascii="Times New Roman" w:hAnsi="Times New Roman" w:cs="Times New Roman"/>
          <w:sz w:val="24"/>
          <w:szCs w:val="24"/>
        </w:rPr>
        <w:t>назначения проекта;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краткого описания хода выполнения проекта и полученных результатов;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списка использованных источников. </w:t>
      </w:r>
    </w:p>
    <w:p w:rsidR="00B63D0B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краткий отзыв руководителя, содержащий краткую характеристику работы обучающегося в ходе выполнения проекта.</w:t>
      </w:r>
    </w:p>
    <w:p w:rsidR="00B63D0B" w:rsidRPr="009E4249" w:rsidRDefault="00B63D0B" w:rsidP="009E424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Оценивание проекта осуществляется на основании оценок, поставленных руководителем проекта и членами специально созданной экспертной группы, состоящей из учителей-предметников, педагогов по внеурочной деятельности, администрации школы.  </w:t>
      </w:r>
    </w:p>
    <w:sectPr w:rsidR="00B63D0B" w:rsidRPr="009E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6F54"/>
    <w:multiLevelType w:val="hybridMultilevel"/>
    <w:tmpl w:val="6C86AF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EE523F2"/>
    <w:multiLevelType w:val="multilevel"/>
    <w:tmpl w:val="27E60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7431D43"/>
    <w:multiLevelType w:val="multilevel"/>
    <w:tmpl w:val="A9B2B6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88"/>
    <w:rsid w:val="00106098"/>
    <w:rsid w:val="001A5A88"/>
    <w:rsid w:val="001B3235"/>
    <w:rsid w:val="00375980"/>
    <w:rsid w:val="0041608A"/>
    <w:rsid w:val="004F3FF4"/>
    <w:rsid w:val="0086688B"/>
    <w:rsid w:val="008A7673"/>
    <w:rsid w:val="009E4249"/>
    <w:rsid w:val="00AB2FFC"/>
    <w:rsid w:val="00AD0D3E"/>
    <w:rsid w:val="00B63D0B"/>
    <w:rsid w:val="00D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9FE6"/>
  <w15:chartTrackingRefBased/>
  <w15:docId w15:val="{FFE1218C-5AA4-43D1-A0E8-DABC8211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980"/>
    <w:pPr>
      <w:ind w:left="720"/>
      <w:contextualSpacing/>
    </w:pPr>
  </w:style>
  <w:style w:type="table" w:styleId="a4">
    <w:name w:val="Table Grid"/>
    <w:basedOn w:val="a1"/>
    <w:rsid w:val="003759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Семеновна</dc:creator>
  <cp:keywords/>
  <dc:description/>
  <cp:lastModifiedBy>Тамара Семеновна</cp:lastModifiedBy>
  <cp:revision>8</cp:revision>
  <cp:lastPrinted>2018-04-16T01:55:00Z</cp:lastPrinted>
  <dcterms:created xsi:type="dcterms:W3CDTF">2018-01-15T01:13:00Z</dcterms:created>
  <dcterms:modified xsi:type="dcterms:W3CDTF">2018-04-16T02:13:00Z</dcterms:modified>
</cp:coreProperties>
</file>